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5BB1" w:rsidTr="00DD5BB1">
        <w:trPr>
          <w:trHeight w:val="567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DD5B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proofErr w:type="gramStart"/>
            <w:r w:rsidR="00DD5BB1">
              <w:rPr>
                <w:rFonts w:ascii="Times New Roman" w:hAnsi="Times New Roman" w:cs="Times New Roman"/>
                <w:sz w:val="28"/>
                <w:szCs w:val="32"/>
              </w:rPr>
              <w:t xml:space="preserve">молочная 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3E066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D5BB1">
              <w:rPr>
                <w:rFonts w:ascii="Times New Roman" w:hAnsi="Times New Roman" w:cs="Times New Roman"/>
                <w:sz w:val="28"/>
                <w:szCs w:val="32"/>
              </w:rPr>
              <w:t>тыквой</w:t>
            </w:r>
          </w:p>
          <w:p w:rsidR="00740118" w:rsidRPr="00740118" w:rsidRDefault="00DD5B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40118" w:rsidRDefault="00DD5B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D5BB1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12365" cy="217932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b12210a-9ecc-43bc-9cae-d347cfb5b21b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D5BB1">
              <w:rPr>
                <w:rFonts w:ascii="Times New Roman" w:hAnsi="Times New Roman" w:cs="Times New Roman"/>
                <w:sz w:val="28"/>
                <w:szCs w:val="32"/>
              </w:rPr>
              <w:t>свежих огурцов с луком</w:t>
            </w:r>
          </w:p>
          <w:p w:rsidR="00740118" w:rsidRPr="00740118" w:rsidRDefault="00DD5B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740118" w:rsidRPr="00740118" w:rsidRDefault="00DD5B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говядины с гречкой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</w:t>
            </w:r>
            <w:r w:rsidR="00DD5BB1">
              <w:rPr>
                <w:rFonts w:ascii="Times New Roman" w:hAnsi="Times New Roman" w:cs="Times New Roman"/>
                <w:sz w:val="28"/>
                <w:szCs w:val="32"/>
              </w:rPr>
              <w:t>рата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DD5BB1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0465" cy="181356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92a651d-1f3d-4f38-a172-1851590319f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65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BB1" w:rsidTr="00DD5BB1">
        <w:trPr>
          <w:trHeight w:val="5229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DD5B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Сырная палочка</w:t>
            </w:r>
          </w:p>
          <w:p w:rsidR="00740118" w:rsidRDefault="00DD5B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Pr="00740118" w:rsidRDefault="00DD5BB1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35225" cy="248412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2a4229c-a7cf-4242-b78b-aaf75730351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225" cy="248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740118" w:rsidP="00DD5BB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D5BB1">
              <w:rPr>
                <w:rFonts w:ascii="Times New Roman" w:hAnsi="Times New Roman" w:cs="Times New Roman"/>
                <w:sz w:val="28"/>
                <w:szCs w:val="32"/>
              </w:rPr>
              <w:t>грушево-яблочный с сахаром</w:t>
            </w:r>
          </w:p>
          <w:p w:rsidR="00DD5BB1" w:rsidRDefault="00DD5BB1" w:rsidP="00DD5BB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морковно-творожное</w:t>
            </w:r>
          </w:p>
          <w:p w:rsidR="00DD5BB1" w:rsidRPr="00740118" w:rsidRDefault="00DD5BB1" w:rsidP="00DD5BB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D5BB1">
              <w:rPr>
                <w:rFonts w:ascii="Times New Roman" w:hAnsi="Times New Roman" w:cs="Times New Roman"/>
                <w:sz w:val="28"/>
                <w:szCs w:val="32"/>
              </w:rPr>
              <w:t xml:space="preserve">с сахаром 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D5BB1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DD5BB1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89505" cy="1866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0d0610f-76ba-4040-a244-5e4087e165ff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50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A1628"/>
    <w:rsid w:val="00D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2025-09-12T10:46:00Z</dcterms:modified>
</cp:coreProperties>
</file>